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DB7702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01AF1">
        <w:rPr>
          <w:rFonts w:ascii="Times New Roman" w:hAnsi="Times New Roman" w:cs="Times New Roman"/>
          <w:sz w:val="28"/>
          <w:szCs w:val="28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Давлекановский район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62D9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0F1205" w:rsidRPr="006862D9" w:rsidRDefault="00101AF1" w:rsidP="00101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 марта 2023года №16</w:t>
      </w:r>
    </w:p>
    <w:p w:rsidR="00101AF1" w:rsidRDefault="00101AF1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0F1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01AF1">
        <w:rPr>
          <w:rFonts w:ascii="Times New Roman" w:hAnsi="Times New Roman" w:cs="Times New Roman"/>
          <w:sz w:val="28"/>
          <w:szCs w:val="28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01AF1">
        <w:rPr>
          <w:rFonts w:ascii="Times New Roman" w:hAnsi="Times New Roman" w:cs="Times New Roman"/>
          <w:sz w:val="28"/>
          <w:szCs w:val="28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Башкортостан» </w:t>
      </w: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01AF1">
        <w:rPr>
          <w:rFonts w:ascii="Times New Roman" w:hAnsi="Times New Roman" w:cs="Times New Roman"/>
          <w:sz w:val="28"/>
          <w:szCs w:val="28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="00B81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01AF1">
        <w:rPr>
          <w:rFonts w:ascii="Times New Roman" w:hAnsi="Times New Roman" w:cs="Times New Roman"/>
          <w:sz w:val="28"/>
          <w:szCs w:val="28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кортостан «О внесении изменений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01AF1">
        <w:rPr>
          <w:rFonts w:ascii="Times New Roman" w:hAnsi="Times New Roman" w:cs="Times New Roman"/>
          <w:sz w:val="28"/>
          <w:szCs w:val="28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/>
          <w:sz w:val="28"/>
          <w:szCs w:val="28"/>
        </w:rPr>
        <w:t xml:space="preserve">Обнародовать проект решения Совета сельского поселения </w:t>
      </w:r>
      <w:r w:rsidR="00101AF1">
        <w:rPr>
          <w:rFonts w:ascii="Times New Roman" w:hAnsi="Times New Roman" w:cs="Times New Roman"/>
          <w:sz w:val="28"/>
          <w:szCs w:val="28"/>
        </w:rPr>
        <w:t>Чуюнчинский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 w:rsidR="00101AF1">
        <w:rPr>
          <w:rFonts w:ascii="Times New Roman" w:hAnsi="Times New Roman" w:cs="Times New Roman"/>
          <w:sz w:val="28"/>
          <w:szCs w:val="28"/>
        </w:rPr>
        <w:t>Чуюнчинский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порядке.</w:t>
      </w: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101A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С.Н. Никифоров</w:t>
      </w: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01AF1" w:rsidRDefault="00101AF1" w:rsidP="000F1205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  <w:lang w:val="ba-RU"/>
        </w:rPr>
      </w:pPr>
    </w:p>
    <w:p w:rsidR="000F1205" w:rsidRPr="006862D9" w:rsidRDefault="000F1205" w:rsidP="000F1205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862D9">
        <w:rPr>
          <w:rFonts w:ascii="Times New Roman" w:hAnsi="Times New Roman" w:cs="Times New Roman"/>
          <w:sz w:val="28"/>
          <w:szCs w:val="28"/>
          <w:lang w:val="ba-RU"/>
        </w:rPr>
        <w:lastRenderedPageBreak/>
        <w:t xml:space="preserve">Проект </w:t>
      </w:r>
    </w:p>
    <w:p w:rsidR="004012A2" w:rsidRDefault="004012A2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1205" w:rsidRPr="004012A2" w:rsidRDefault="000F1205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01AF1">
        <w:rPr>
          <w:rFonts w:ascii="Times New Roman" w:hAnsi="Times New Roman" w:cs="Times New Roman"/>
          <w:sz w:val="28"/>
          <w:szCs w:val="28"/>
        </w:rPr>
        <w:t>Чуюнчинский</w:t>
      </w:r>
      <w:r w:rsidR="00101AF1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101AF1">
        <w:rPr>
          <w:rFonts w:ascii="Times New Roman" w:hAnsi="Times New Roman" w:cs="Times New Roman"/>
          <w:sz w:val="28"/>
          <w:szCs w:val="28"/>
        </w:rPr>
        <w:t>Чуюнчинский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1C6" w:rsidRPr="004012A2" w:rsidRDefault="00A021C6" w:rsidP="00A02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8" w:history="1">
        <w:r w:rsidRPr="00311CED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31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01AF1">
        <w:rPr>
          <w:rFonts w:ascii="Times New Roman" w:hAnsi="Times New Roman" w:cs="Times New Roman"/>
          <w:sz w:val="28"/>
          <w:szCs w:val="28"/>
        </w:rPr>
        <w:t>Чуюнчинский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следующие изменения: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пункте </w:t>
      </w:r>
      <w:r>
        <w:rPr>
          <w:rFonts w:ascii="Times New Roman" w:hAnsi="Times New Roman" w:cs="Times New Roman"/>
          <w:sz w:val="28"/>
          <w:szCs w:val="28"/>
        </w:rPr>
        <w:t>38</w:t>
      </w:r>
      <w:r w:rsidRPr="008E1AF0">
        <w:rPr>
          <w:rFonts w:ascii="Times New Roman" w:hAnsi="Times New Roman" w:cs="Times New Roman"/>
          <w:sz w:val="28"/>
          <w:szCs w:val="28"/>
        </w:rPr>
        <w:t xml:space="preserve"> части 1 статьи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B260A0">
        <w:rPr>
          <w:rFonts w:ascii="Times New Roman" w:hAnsi="Times New Roman" w:cs="Times New Roman"/>
          <w:i/>
          <w:sz w:val="28"/>
          <w:szCs w:val="28"/>
        </w:rPr>
        <w:t>Вопросы местного значения»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статье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B260A0">
        <w:rPr>
          <w:rFonts w:ascii="Times New Roman" w:hAnsi="Times New Roman" w:cs="Times New Roman"/>
          <w:i/>
          <w:sz w:val="28"/>
          <w:szCs w:val="28"/>
        </w:rPr>
        <w:t>«Местный референдум»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часть 2 изложить в следующей редакции: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>
        <w:rPr>
          <w:rFonts w:ascii="Times New Roman" w:hAnsi="Times New Roman" w:cs="Times New Roman"/>
          <w:sz w:val="28"/>
          <w:szCs w:val="28"/>
        </w:rPr>
        <w:br/>
        <w:t>в органы местного самоуправления, местного референдума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 в части 5: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 слова «избирательную комиссию сельского поселения»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избирательную комиссию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избирательную комиссию</w:t>
      </w:r>
      <w:r>
        <w:rPr>
          <w:rFonts w:ascii="Times New Roman" w:hAnsi="Times New Roman" w:cs="Times New Roman"/>
          <w:sz w:val="28"/>
          <w:szCs w:val="28"/>
        </w:rPr>
        <w:t>, организующую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референдума»;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gramStart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абзаце</w:t>
      </w:r>
      <w:proofErr w:type="gramEnd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седьмом слова «Комиссия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заменить словами «Избирательная комиссия, 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В абзаце третьем части 3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«Муниципальные выборы»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избирательной комиссией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</w:t>
      </w:r>
      <w:r>
        <w:rPr>
          <w:rFonts w:ascii="Times New Roman" w:hAnsi="Times New Roman" w:cs="Times New Roman"/>
          <w:sz w:val="28"/>
          <w:szCs w:val="28"/>
        </w:rPr>
        <w:t>, организующ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референдума,»;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татью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«Органы местного самоуправления»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частью 6 следующего содержания: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Органы местного самоуправления входят в единую систему публичной власти в Российской Федерации и осуществляют взаимодействие 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с органами государственной власти, иными государственными органами для наиболее эффективного решения задач в интересах населения, проживающего на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.»;</w:t>
      </w:r>
      <w:proofErr w:type="gramEnd"/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A021C6">
        <w:rPr>
          <w:rFonts w:ascii="Times New Roman" w:hAnsi="Times New Roman" w:cs="Times New Roman"/>
          <w:sz w:val="28"/>
          <w:szCs w:val="28"/>
        </w:rPr>
        <w:t xml:space="preserve">. Статью 21 </w:t>
      </w:r>
      <w:r w:rsidR="00A021C6">
        <w:rPr>
          <w:rFonts w:ascii="Times New Roman" w:hAnsi="Times New Roman" w:cs="Times New Roman"/>
          <w:i/>
          <w:sz w:val="28"/>
          <w:szCs w:val="28"/>
        </w:rPr>
        <w:t>«Избирательная комиссия сельского</w:t>
      </w:r>
      <w:r w:rsidR="00A021C6" w:rsidRPr="00A00687">
        <w:rPr>
          <w:rFonts w:ascii="Times New Roman" w:hAnsi="Times New Roman" w:cs="Times New Roman"/>
          <w:i/>
          <w:sz w:val="28"/>
          <w:szCs w:val="28"/>
        </w:rPr>
        <w:t xml:space="preserve"> поселения</w:t>
      </w:r>
      <w:r w:rsidR="00A021C6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="00A021C6">
        <w:rPr>
          <w:rFonts w:ascii="Times New Roman" w:hAnsi="Times New Roman" w:cs="Times New Roman"/>
          <w:sz w:val="28"/>
          <w:szCs w:val="28"/>
        </w:rPr>
        <w:t>признать утратившей силу;</w:t>
      </w:r>
    </w:p>
    <w:p w:rsidR="00A021C6" w:rsidRPr="00404227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1.6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статье 57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«Назначение голосования по вопросу об отзыве депутата Совета»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«избирательная комиссия сельского поселения»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соответствующем падеже заменить словами</w:t>
      </w:r>
      <w:r w:rsidR="00A021C6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="00A021C6" w:rsidRPr="007A40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соответствующем падеже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1.7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абзаце первом статьи 58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«Агитация «за» или «против» отзыва депутата Совета»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«соответствующей избирательной комиссией»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организующей подготовку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1.8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абзаце первом статьи 59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«Комиссии и участки для проведения голосования»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 «избирательную комиссию </w:t>
      </w:r>
      <w:r w:rsidR="00A021C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61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«Голосование и установление его результатов»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.1. в абзаце пятом слова «соответствующую избирательную комиссию»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.2. в </w:t>
      </w:r>
      <w:proofErr w:type="gramStart"/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абзаце</w:t>
      </w:r>
      <w:proofErr w:type="gramEnd"/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шестом</w:t>
      </w:r>
      <w:r w:rsidR="00A021C6" w:rsidRP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слова «Избирательная комиссия» заменить словами</w:t>
      </w:r>
      <w:r w:rsidR="00A021C6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8C783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63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«Обжалование нарушений порядка отзыва депутата Совета»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слова</w:t>
      </w:r>
      <w:r w:rsidRP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«избирательная комиссия» заменить словами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проведение выборов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</w:t>
      </w:r>
      <w:r w:rsidRPr="00FB22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>
        <w:rPr>
          <w:rFonts w:ascii="Times New Roman" w:hAnsi="Times New Roman" w:cs="Times New Roman"/>
          <w:sz w:val="28"/>
          <w:szCs w:val="28"/>
        </w:rPr>
        <w:br/>
        <w:t>http://право-минюст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ф, регистрационный номер и дата принятия решения </w:t>
      </w:r>
      <w:r>
        <w:rPr>
          <w:rFonts w:ascii="Times New Roman" w:hAnsi="Times New Roman" w:cs="Times New Roman"/>
          <w:sz w:val="28"/>
          <w:szCs w:val="28"/>
        </w:rPr>
        <w:br/>
        <w:t>о регистрации средства массовой информации в форме сетевого издания: серия Эл № ФС77-72471 от 5 марта 2018 года).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в </w:t>
      </w:r>
      <w:proofErr w:type="gramStart"/>
      <w:r>
        <w:rPr>
          <w:rFonts w:ascii="Times New Roman" w:hAnsi="Times New Roman" w:cs="Times New Roman"/>
          <w:sz w:val="28"/>
          <w:szCs w:val="28"/>
        </w:rPr>
        <w:t>здании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909A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01AF1">
        <w:rPr>
          <w:rFonts w:ascii="Times New Roman" w:hAnsi="Times New Roman" w:cs="Times New Roman"/>
          <w:sz w:val="28"/>
          <w:szCs w:val="28"/>
        </w:rPr>
        <w:t>Чуюнчинский сельсовет</w:t>
      </w:r>
      <w:r w:rsidR="001909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lastRenderedPageBreak/>
        <w:t>Давлекановский район</w:t>
      </w:r>
      <w:r w:rsidR="001909A2"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его официального опубликования (обнародования)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исключением подпунктов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1.5, 1.6, 1.7, 1.8, 1.9, 1.10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1, вступающих в силу с 1 января 2023 года.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21C6" w:rsidTr="00965CDD">
        <w:tc>
          <w:tcPr>
            <w:tcW w:w="4785" w:type="dxa"/>
          </w:tcPr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  <w:r w:rsidR="00101A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1AF1">
              <w:rPr>
                <w:rFonts w:ascii="Times New Roman" w:hAnsi="Times New Roman" w:cs="Times New Roman"/>
                <w:sz w:val="28"/>
                <w:szCs w:val="28"/>
              </w:rPr>
              <w:t>Чуюнчинский сельсовет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3301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A021C6" w:rsidRPr="0033301C" w:rsidRDefault="001909A2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A021C6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33301C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3301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____________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21C6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33301C" w:rsidRPr="00E136E6" w:rsidRDefault="0033301C" w:rsidP="00A021C6">
      <w:pPr>
        <w:pStyle w:val="a3"/>
        <w:ind w:firstLine="709"/>
        <w:jc w:val="center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4A3" w:rsidRDefault="00A644A3" w:rsidP="00A93632">
      <w:pPr>
        <w:spacing w:after="0" w:line="240" w:lineRule="auto"/>
      </w:pPr>
      <w:r>
        <w:separator/>
      </w:r>
    </w:p>
  </w:endnote>
  <w:endnote w:type="continuationSeparator" w:id="0">
    <w:p w:rsidR="00A644A3" w:rsidRDefault="00A644A3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4A3" w:rsidRDefault="00A644A3" w:rsidP="00A93632">
      <w:pPr>
        <w:spacing w:after="0" w:line="240" w:lineRule="auto"/>
      </w:pPr>
      <w:r>
        <w:separator/>
      </w:r>
    </w:p>
  </w:footnote>
  <w:footnote w:type="continuationSeparator" w:id="0">
    <w:p w:rsidR="00A644A3" w:rsidRDefault="00A644A3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01AF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01AF1"/>
    <w:rsid w:val="00110380"/>
    <w:rsid w:val="00110A83"/>
    <w:rsid w:val="00123B5E"/>
    <w:rsid w:val="001338E0"/>
    <w:rsid w:val="00172546"/>
    <w:rsid w:val="0018449D"/>
    <w:rsid w:val="001909A2"/>
    <w:rsid w:val="001931F5"/>
    <w:rsid w:val="001A3164"/>
    <w:rsid w:val="001B4BEA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C7833"/>
    <w:rsid w:val="008D5EA4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C101C"/>
    <w:rsid w:val="00A021C6"/>
    <w:rsid w:val="00A023D4"/>
    <w:rsid w:val="00A07691"/>
    <w:rsid w:val="00A10806"/>
    <w:rsid w:val="00A14F6F"/>
    <w:rsid w:val="00A17E72"/>
    <w:rsid w:val="00A527F5"/>
    <w:rsid w:val="00A644A3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6814"/>
    <w:rsid w:val="00B07B7C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DF7539"/>
    <w:rsid w:val="00E0768B"/>
    <w:rsid w:val="00E07AA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58662-6073-4313-A252-88E517BBF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1021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6832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Пользователь Windows</cp:lastModifiedBy>
  <cp:revision>10</cp:revision>
  <cp:lastPrinted>2021-05-19T12:58:00Z</cp:lastPrinted>
  <dcterms:created xsi:type="dcterms:W3CDTF">2021-11-08T07:38:00Z</dcterms:created>
  <dcterms:modified xsi:type="dcterms:W3CDTF">2023-03-14T10:57:00Z</dcterms:modified>
</cp:coreProperties>
</file>