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4A7" w:rsidRDefault="004124A7" w:rsidP="004124A7">
      <w:pPr>
        <w:spacing w:line="240" w:lineRule="atLeast"/>
        <w:jc w:val="center"/>
        <w:rPr>
          <w:szCs w:val="28"/>
        </w:rPr>
      </w:pPr>
      <w:r>
        <w:rPr>
          <w:szCs w:val="28"/>
        </w:rPr>
        <w:t xml:space="preserve">Совет сельского поселения Кидрячевский сельсовет муниципального 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 Башкортостан</w:t>
      </w:r>
    </w:p>
    <w:p w:rsidR="004124A7" w:rsidRDefault="004124A7" w:rsidP="004124A7">
      <w:pPr>
        <w:spacing w:line="240" w:lineRule="atLeast"/>
        <w:jc w:val="center"/>
        <w:rPr>
          <w:szCs w:val="28"/>
        </w:rPr>
      </w:pPr>
    </w:p>
    <w:p w:rsidR="004124A7" w:rsidRDefault="004124A7" w:rsidP="004124A7">
      <w:pPr>
        <w:spacing w:line="240" w:lineRule="atLeast"/>
        <w:jc w:val="center"/>
        <w:rPr>
          <w:szCs w:val="28"/>
        </w:rPr>
      </w:pPr>
    </w:p>
    <w:p w:rsidR="004124A7" w:rsidRDefault="004124A7" w:rsidP="004124A7">
      <w:pPr>
        <w:spacing w:line="240" w:lineRule="atLeast"/>
        <w:jc w:val="center"/>
        <w:rPr>
          <w:szCs w:val="28"/>
        </w:rPr>
      </w:pPr>
      <w:r>
        <w:rPr>
          <w:szCs w:val="28"/>
        </w:rPr>
        <w:t>РЕШЕНИЕ</w:t>
      </w:r>
    </w:p>
    <w:p w:rsidR="004124A7" w:rsidRDefault="004124A7" w:rsidP="004124A7">
      <w:pPr>
        <w:spacing w:line="240" w:lineRule="atLeast"/>
        <w:jc w:val="center"/>
        <w:rPr>
          <w:szCs w:val="28"/>
        </w:rPr>
      </w:pPr>
    </w:p>
    <w:p w:rsidR="004124A7" w:rsidRDefault="004124A7" w:rsidP="004124A7">
      <w:pPr>
        <w:spacing w:line="240" w:lineRule="atLeast"/>
        <w:jc w:val="center"/>
        <w:rPr>
          <w:szCs w:val="28"/>
        </w:rPr>
      </w:pPr>
      <w:r w:rsidRPr="004107F8">
        <w:rPr>
          <w:szCs w:val="28"/>
        </w:rPr>
        <w:t>24 января 2017 года №3</w:t>
      </w:r>
      <w:r>
        <w:rPr>
          <w:szCs w:val="28"/>
        </w:rPr>
        <w:t>.1</w:t>
      </w:r>
    </w:p>
    <w:p w:rsidR="004124A7" w:rsidRDefault="004124A7" w:rsidP="004124A7">
      <w:pPr>
        <w:spacing w:line="240" w:lineRule="atLeast"/>
        <w:jc w:val="center"/>
        <w:rPr>
          <w:szCs w:val="28"/>
        </w:rPr>
      </w:pPr>
    </w:p>
    <w:p w:rsidR="004124A7" w:rsidRDefault="004124A7" w:rsidP="004124A7">
      <w:pPr>
        <w:spacing w:line="240" w:lineRule="atLeast"/>
        <w:ind w:firstLine="708"/>
        <w:jc w:val="center"/>
        <w:rPr>
          <w:szCs w:val="28"/>
        </w:rPr>
      </w:pPr>
      <w:r>
        <w:rPr>
          <w:szCs w:val="28"/>
        </w:rPr>
        <w:t xml:space="preserve">«Об участии сельского поселения Кидрячевский сельсовет муниципального района 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 Республики Башкортостан в проекте реализации Программы поддержки местных инициатив в </w:t>
      </w:r>
      <w:proofErr w:type="spellStart"/>
      <w:r>
        <w:rPr>
          <w:szCs w:val="28"/>
        </w:rPr>
        <w:t>с</w:t>
      </w:r>
      <w:proofErr w:type="gramStart"/>
      <w:r>
        <w:rPr>
          <w:szCs w:val="28"/>
        </w:rPr>
        <w:t>.Б</w:t>
      </w:r>
      <w:proofErr w:type="gramEnd"/>
      <w:r>
        <w:rPr>
          <w:szCs w:val="28"/>
        </w:rPr>
        <w:t>урангулово</w:t>
      </w:r>
      <w:proofErr w:type="spellEnd"/>
      <w:r>
        <w:rPr>
          <w:szCs w:val="28"/>
        </w:rPr>
        <w:t xml:space="preserve"> по ремонту ограждения кладбища </w:t>
      </w:r>
      <w:proofErr w:type="spellStart"/>
      <w:r>
        <w:rPr>
          <w:szCs w:val="28"/>
        </w:rPr>
        <w:t>с.Бурангулово</w:t>
      </w:r>
      <w:proofErr w:type="spellEnd"/>
      <w:r>
        <w:rPr>
          <w:szCs w:val="28"/>
        </w:rPr>
        <w:t xml:space="preserve"> и обустройство прилегающий территории сельского поселения Кидрячевский  сельсовет</w:t>
      </w:r>
      <w:r w:rsidRPr="00192958">
        <w:rPr>
          <w:szCs w:val="28"/>
        </w:rPr>
        <w:t xml:space="preserve"> </w:t>
      </w:r>
      <w:r w:rsidRPr="0057581F">
        <w:rPr>
          <w:szCs w:val="28"/>
        </w:rPr>
        <w:t xml:space="preserve">муниципального района  </w:t>
      </w:r>
      <w:proofErr w:type="spellStart"/>
      <w:r w:rsidRPr="0057581F">
        <w:rPr>
          <w:szCs w:val="28"/>
        </w:rPr>
        <w:t>Давлекановский</w:t>
      </w:r>
      <w:proofErr w:type="spellEnd"/>
      <w:r w:rsidRPr="0057581F">
        <w:rPr>
          <w:szCs w:val="28"/>
        </w:rPr>
        <w:t xml:space="preserve"> район  Республики Башкортостан</w:t>
      </w:r>
      <w:r>
        <w:rPr>
          <w:szCs w:val="28"/>
        </w:rPr>
        <w:t xml:space="preserve"> »</w:t>
      </w:r>
    </w:p>
    <w:p w:rsidR="004124A7" w:rsidRDefault="004124A7" w:rsidP="004124A7">
      <w:pPr>
        <w:spacing w:line="240" w:lineRule="atLeast"/>
        <w:jc w:val="center"/>
        <w:rPr>
          <w:szCs w:val="28"/>
        </w:rPr>
      </w:pPr>
    </w:p>
    <w:p w:rsidR="004124A7" w:rsidRDefault="004124A7" w:rsidP="004124A7">
      <w:pPr>
        <w:spacing w:line="240" w:lineRule="atLeast"/>
        <w:jc w:val="both"/>
        <w:rPr>
          <w:szCs w:val="28"/>
        </w:rPr>
      </w:pPr>
    </w:p>
    <w:p w:rsidR="004124A7" w:rsidRDefault="004124A7" w:rsidP="004124A7">
      <w:pPr>
        <w:spacing w:line="240" w:lineRule="atLeast"/>
        <w:ind w:firstLine="708"/>
        <w:jc w:val="both"/>
        <w:rPr>
          <w:szCs w:val="28"/>
        </w:rPr>
      </w:pPr>
      <w:r>
        <w:rPr>
          <w:szCs w:val="28"/>
        </w:rPr>
        <w:t xml:space="preserve">На основании Постановления Правительства Республики Башкортостан от 08.06.2016г. №230 «О реализации на территории Республики Башкортостан проектов развития общественной инфраструктуры, основанных на местных </w:t>
      </w:r>
      <w:proofErr w:type="spellStart"/>
      <w:r>
        <w:rPr>
          <w:szCs w:val="28"/>
        </w:rPr>
        <w:t>инийиативах</w:t>
      </w:r>
      <w:proofErr w:type="spellEnd"/>
      <w:r>
        <w:rPr>
          <w:szCs w:val="28"/>
        </w:rPr>
        <w:t xml:space="preserve">», Совет </w:t>
      </w:r>
      <w:r w:rsidRPr="0057581F">
        <w:rPr>
          <w:szCs w:val="28"/>
        </w:rPr>
        <w:t xml:space="preserve">сельского поселения Кидрячевский сельсовет муниципального района  </w:t>
      </w:r>
      <w:proofErr w:type="spellStart"/>
      <w:r w:rsidRPr="0057581F">
        <w:rPr>
          <w:szCs w:val="28"/>
        </w:rPr>
        <w:t>Давлекановский</w:t>
      </w:r>
      <w:proofErr w:type="spellEnd"/>
      <w:r w:rsidRPr="0057581F">
        <w:rPr>
          <w:szCs w:val="28"/>
        </w:rPr>
        <w:t xml:space="preserve"> район  Республики Башкортостан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 :</w:t>
      </w:r>
    </w:p>
    <w:p w:rsidR="004124A7" w:rsidRDefault="004124A7" w:rsidP="004124A7">
      <w:pPr>
        <w:spacing w:line="240" w:lineRule="atLeast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57581F">
        <w:rPr>
          <w:szCs w:val="28"/>
        </w:rPr>
        <w:t xml:space="preserve"> </w:t>
      </w:r>
      <w:proofErr w:type="gramStart"/>
      <w:r>
        <w:rPr>
          <w:szCs w:val="28"/>
        </w:rPr>
        <w:t>Сельскому</w:t>
      </w:r>
      <w:proofErr w:type="gramEnd"/>
      <w:r>
        <w:rPr>
          <w:szCs w:val="28"/>
        </w:rPr>
        <w:t xml:space="preserve"> поселения Кидрячевский сельсовет муниципального района 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 Республики Башкортостан принять участие в </w:t>
      </w:r>
    </w:p>
    <w:p w:rsidR="004124A7" w:rsidRDefault="004124A7" w:rsidP="004124A7">
      <w:pPr>
        <w:spacing w:line="240" w:lineRule="atLeast"/>
        <w:jc w:val="both"/>
        <w:rPr>
          <w:szCs w:val="28"/>
        </w:rPr>
      </w:pPr>
      <w:r>
        <w:rPr>
          <w:szCs w:val="28"/>
        </w:rPr>
        <w:t xml:space="preserve">Программе поддержки местных инициатив в Республике Башкортостан по проекту: ремонт ограждения кладбища </w:t>
      </w:r>
      <w:proofErr w:type="spellStart"/>
      <w:r>
        <w:rPr>
          <w:szCs w:val="28"/>
        </w:rPr>
        <w:t>с</w:t>
      </w:r>
      <w:proofErr w:type="gramStart"/>
      <w:r>
        <w:rPr>
          <w:szCs w:val="28"/>
        </w:rPr>
        <w:t>.Б</w:t>
      </w:r>
      <w:proofErr w:type="gramEnd"/>
      <w:r>
        <w:rPr>
          <w:szCs w:val="28"/>
        </w:rPr>
        <w:t>урангулово</w:t>
      </w:r>
      <w:proofErr w:type="spellEnd"/>
      <w:r>
        <w:rPr>
          <w:szCs w:val="28"/>
        </w:rPr>
        <w:t xml:space="preserve"> и обустройство прилегающий территории сельского поселения Кидрячевский  сельсовет</w:t>
      </w:r>
      <w:r w:rsidRPr="0057581F">
        <w:rPr>
          <w:szCs w:val="28"/>
        </w:rPr>
        <w:t xml:space="preserve"> муниципального района  </w:t>
      </w:r>
      <w:proofErr w:type="spellStart"/>
      <w:r w:rsidRPr="0057581F">
        <w:rPr>
          <w:szCs w:val="28"/>
        </w:rPr>
        <w:t>Давлекановский</w:t>
      </w:r>
      <w:proofErr w:type="spellEnd"/>
      <w:r w:rsidRPr="0057581F">
        <w:rPr>
          <w:szCs w:val="28"/>
        </w:rPr>
        <w:t xml:space="preserve"> район  Республики Башкортостан</w:t>
      </w:r>
      <w:r>
        <w:rPr>
          <w:szCs w:val="28"/>
        </w:rPr>
        <w:t>.</w:t>
      </w:r>
    </w:p>
    <w:p w:rsidR="004124A7" w:rsidRDefault="004124A7" w:rsidP="004124A7">
      <w:pPr>
        <w:spacing w:line="240" w:lineRule="atLeast"/>
        <w:jc w:val="both"/>
        <w:rPr>
          <w:szCs w:val="28"/>
        </w:rPr>
      </w:pPr>
      <w:r>
        <w:rPr>
          <w:szCs w:val="28"/>
        </w:rPr>
        <w:tab/>
        <w:t>2.Инициативной группе подготовить и направить необходимый пакет документов для участия в  Программе поддержки местных инициатив по проекту:</w:t>
      </w:r>
      <w:r w:rsidRPr="0057581F">
        <w:rPr>
          <w:szCs w:val="28"/>
        </w:rPr>
        <w:t xml:space="preserve"> </w:t>
      </w:r>
      <w:r>
        <w:rPr>
          <w:szCs w:val="28"/>
        </w:rPr>
        <w:t xml:space="preserve">ремонт ограждения кладбища </w:t>
      </w:r>
      <w:proofErr w:type="spellStart"/>
      <w:r>
        <w:rPr>
          <w:szCs w:val="28"/>
        </w:rPr>
        <w:t>с</w:t>
      </w:r>
      <w:proofErr w:type="gramStart"/>
      <w:r>
        <w:rPr>
          <w:szCs w:val="28"/>
        </w:rPr>
        <w:t>.Б</w:t>
      </w:r>
      <w:proofErr w:type="gramEnd"/>
      <w:r>
        <w:rPr>
          <w:szCs w:val="28"/>
        </w:rPr>
        <w:t>урангулово</w:t>
      </w:r>
      <w:proofErr w:type="spellEnd"/>
      <w:r>
        <w:rPr>
          <w:szCs w:val="28"/>
        </w:rPr>
        <w:t xml:space="preserve"> и обустройство прилегающий территории сельского поселения Кидрячевский  сельсовет</w:t>
      </w:r>
      <w:r w:rsidRPr="0057581F">
        <w:rPr>
          <w:szCs w:val="28"/>
        </w:rPr>
        <w:t xml:space="preserve"> муниципального района  </w:t>
      </w:r>
      <w:proofErr w:type="spellStart"/>
      <w:r w:rsidRPr="0057581F">
        <w:rPr>
          <w:szCs w:val="28"/>
        </w:rPr>
        <w:t>Давлекановский</w:t>
      </w:r>
      <w:proofErr w:type="spellEnd"/>
      <w:r w:rsidRPr="0057581F">
        <w:rPr>
          <w:szCs w:val="28"/>
        </w:rPr>
        <w:t xml:space="preserve"> район  Республики Башкортостан</w:t>
      </w:r>
      <w:r>
        <w:rPr>
          <w:szCs w:val="28"/>
        </w:rPr>
        <w:t>.</w:t>
      </w:r>
    </w:p>
    <w:p w:rsidR="004124A7" w:rsidRDefault="004124A7" w:rsidP="004124A7">
      <w:pPr>
        <w:spacing w:line="240" w:lineRule="atLeast"/>
        <w:ind w:firstLine="708"/>
        <w:jc w:val="both"/>
        <w:rPr>
          <w:szCs w:val="28"/>
        </w:rPr>
      </w:pPr>
      <w:r>
        <w:rPr>
          <w:szCs w:val="28"/>
        </w:rPr>
        <w:t>3.Настоящее решение обнародовать на стенде в здании администрации и на официальном сайте</w:t>
      </w:r>
      <w:r w:rsidRPr="0057581F">
        <w:rPr>
          <w:szCs w:val="28"/>
        </w:rPr>
        <w:t xml:space="preserve"> </w:t>
      </w:r>
      <w:r>
        <w:rPr>
          <w:szCs w:val="28"/>
        </w:rPr>
        <w:t xml:space="preserve">Совета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в сети Интернет.</w:t>
      </w:r>
    </w:p>
    <w:p w:rsidR="004124A7" w:rsidRDefault="004124A7" w:rsidP="004124A7">
      <w:pPr>
        <w:spacing w:line="240" w:lineRule="atLeast"/>
        <w:ind w:firstLine="708"/>
        <w:jc w:val="both"/>
        <w:rPr>
          <w:szCs w:val="28"/>
        </w:rPr>
      </w:pPr>
    </w:p>
    <w:p w:rsidR="004124A7" w:rsidRDefault="004124A7" w:rsidP="004124A7">
      <w:pPr>
        <w:spacing w:line="240" w:lineRule="atLeast"/>
        <w:ind w:firstLine="708"/>
        <w:jc w:val="both"/>
        <w:rPr>
          <w:szCs w:val="28"/>
        </w:rPr>
      </w:pPr>
    </w:p>
    <w:p w:rsidR="004124A7" w:rsidRDefault="004124A7" w:rsidP="004124A7">
      <w:pPr>
        <w:spacing w:line="240" w:lineRule="atLeast"/>
        <w:ind w:firstLine="708"/>
        <w:jc w:val="both"/>
        <w:rPr>
          <w:szCs w:val="28"/>
        </w:rPr>
      </w:pPr>
    </w:p>
    <w:p w:rsidR="004124A7" w:rsidRDefault="004124A7" w:rsidP="004124A7">
      <w:pPr>
        <w:spacing w:line="240" w:lineRule="atLeast"/>
        <w:jc w:val="both"/>
        <w:rPr>
          <w:szCs w:val="28"/>
        </w:rPr>
      </w:pPr>
      <w:r>
        <w:rPr>
          <w:szCs w:val="28"/>
        </w:rPr>
        <w:t xml:space="preserve">Глава сельского поселения </w:t>
      </w:r>
    </w:p>
    <w:p w:rsidR="004124A7" w:rsidRDefault="004124A7" w:rsidP="004124A7">
      <w:pPr>
        <w:spacing w:line="240" w:lineRule="atLeast"/>
        <w:jc w:val="both"/>
        <w:rPr>
          <w:szCs w:val="28"/>
        </w:rPr>
      </w:pPr>
      <w:r>
        <w:rPr>
          <w:szCs w:val="28"/>
        </w:rPr>
        <w:t xml:space="preserve">Кидрячевский сельсовет </w:t>
      </w:r>
    </w:p>
    <w:p w:rsidR="004124A7" w:rsidRDefault="004124A7" w:rsidP="004124A7">
      <w:pPr>
        <w:spacing w:line="240" w:lineRule="atLeast"/>
        <w:jc w:val="both"/>
        <w:rPr>
          <w:szCs w:val="28"/>
        </w:rPr>
      </w:pPr>
      <w:r>
        <w:rPr>
          <w:szCs w:val="28"/>
        </w:rPr>
        <w:t xml:space="preserve">муниципального  района </w:t>
      </w:r>
    </w:p>
    <w:p w:rsidR="004124A7" w:rsidRDefault="004124A7" w:rsidP="004124A7">
      <w:pPr>
        <w:spacing w:line="240" w:lineRule="atLeast"/>
        <w:jc w:val="both"/>
        <w:rPr>
          <w:szCs w:val="28"/>
        </w:rPr>
      </w:pP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</w:t>
      </w:r>
    </w:p>
    <w:p w:rsidR="004124A7" w:rsidRDefault="004124A7" w:rsidP="004124A7">
      <w:pPr>
        <w:spacing w:line="240" w:lineRule="atLeast"/>
        <w:jc w:val="both"/>
        <w:rPr>
          <w:szCs w:val="28"/>
        </w:rPr>
      </w:pPr>
      <w:r>
        <w:rPr>
          <w:szCs w:val="28"/>
        </w:rPr>
        <w:t>Республики  Башкортостан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proofErr w:type="spellStart"/>
      <w:r>
        <w:rPr>
          <w:szCs w:val="28"/>
        </w:rPr>
        <w:t>А.М.Хабиахметов</w:t>
      </w:r>
      <w:proofErr w:type="spellEnd"/>
    </w:p>
    <w:p w:rsidR="001170EE" w:rsidRDefault="001170EE">
      <w:bookmarkStart w:id="0" w:name="_GoBack"/>
      <w:bookmarkEnd w:id="0"/>
    </w:p>
    <w:sectPr w:rsidR="00117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63F"/>
    <w:rsid w:val="001170EE"/>
    <w:rsid w:val="004124A7"/>
    <w:rsid w:val="0086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4A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4A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2017-04-03T05:12:00Z</dcterms:created>
  <dcterms:modified xsi:type="dcterms:W3CDTF">2017-04-03T05:12:00Z</dcterms:modified>
</cp:coreProperties>
</file>